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CC" w:rsidRDefault="002228CC" w:rsidP="000E62E8">
      <w:pPr>
        <w:pStyle w:val="Default"/>
        <w:snapToGrid w:val="0"/>
        <w:jc w:val="center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>
        <w:rPr>
          <w:rFonts w:ascii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3324225" cy="1133475"/>
                <wp:effectExtent l="0" t="0" r="28575" b="2857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13347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28CC" w:rsidRPr="00A165BA" w:rsidRDefault="002228CC" w:rsidP="002228CC">
                            <w:pPr>
                              <w:pStyle w:val="Default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165B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学術誌「千葉作業療法」</w:t>
                            </w:r>
                          </w:p>
                          <w:p w:rsidR="002228CC" w:rsidRPr="00A165BA" w:rsidRDefault="002228CC" w:rsidP="002228CC">
                            <w:pPr>
                              <w:pStyle w:val="Default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165B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投稿論文募集期限の延長のお知らせ</w:t>
                            </w:r>
                          </w:p>
                          <w:p w:rsidR="002228CC" w:rsidRPr="002228CC" w:rsidRDefault="002228CC" w:rsidP="002228CC">
                            <w:pPr>
                              <w:pStyle w:val="Default"/>
                              <w:snapToGrid w:val="0"/>
                              <w:jc w:val="center"/>
                            </w:pPr>
                            <w:r w:rsidRPr="00A165B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（募集期限：平成29年9月10日（日））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0;margin-top:8pt;width:261.75pt;height:8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" fillcolor="white [3212]" strokecolor="black [3213]" strokeweight="2pt">
                <v:textbox>
                  <w:txbxContent>
                    <w:p w:rsidR="002228CC" w:rsidRPr="00A165BA" w:rsidRDefault="002228CC" w:rsidP="002228CC">
                      <w:pPr>
                        <w:pStyle w:val="Default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165B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学術誌「千葉作業療法」</w:t>
                      </w:r>
                    </w:p>
                    <w:p w:rsidR="002228CC" w:rsidRPr="00A165BA" w:rsidRDefault="002228CC" w:rsidP="002228CC">
                      <w:pPr>
                        <w:pStyle w:val="Default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165B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投稿論文募集期限の延長のお知らせ</w:t>
                      </w:r>
                    </w:p>
                    <w:p w:rsidR="002228CC" w:rsidRPr="002228CC" w:rsidRDefault="002228CC" w:rsidP="002228CC">
                      <w:pPr>
                        <w:pStyle w:val="Default"/>
                        <w:snapToGrid w:val="0"/>
                        <w:jc w:val="center"/>
                      </w:pPr>
                      <w:r w:rsidRPr="00A165B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（募集期限：平成29年9月10日（日））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09D1" w:rsidRDefault="007F09D1" w:rsidP="000E62E8">
      <w:pPr>
        <w:pStyle w:val="Default"/>
        <w:snapToGrid w:val="0"/>
        <w:rPr>
          <w:rFonts w:asciiTheme="minorEastAsia" w:hAnsiTheme="minorEastAsia"/>
          <w:sz w:val="21"/>
          <w:szCs w:val="21"/>
        </w:rPr>
      </w:pPr>
    </w:p>
    <w:p w:rsidR="002228CC" w:rsidRDefault="002228CC" w:rsidP="000E62E8">
      <w:pPr>
        <w:pStyle w:val="Default"/>
        <w:snapToGrid w:val="0"/>
        <w:rPr>
          <w:rFonts w:asciiTheme="minorEastAsia" w:hAnsiTheme="minorEastAsia"/>
          <w:sz w:val="21"/>
          <w:szCs w:val="21"/>
        </w:rPr>
      </w:pPr>
    </w:p>
    <w:p w:rsidR="002228CC" w:rsidRDefault="002228CC" w:rsidP="000E62E8">
      <w:pPr>
        <w:pStyle w:val="Default"/>
        <w:snapToGrid w:val="0"/>
        <w:rPr>
          <w:rFonts w:asciiTheme="minorEastAsia" w:hAnsiTheme="minorEastAsia"/>
          <w:sz w:val="21"/>
          <w:szCs w:val="21"/>
        </w:rPr>
      </w:pPr>
    </w:p>
    <w:p w:rsidR="002228CC" w:rsidRDefault="002228CC" w:rsidP="000E62E8">
      <w:pPr>
        <w:pStyle w:val="Default"/>
        <w:snapToGrid w:val="0"/>
        <w:rPr>
          <w:rFonts w:asciiTheme="minorEastAsia" w:hAnsiTheme="minorEastAsia"/>
          <w:sz w:val="21"/>
          <w:szCs w:val="21"/>
        </w:rPr>
      </w:pPr>
    </w:p>
    <w:p w:rsidR="002228CC" w:rsidRDefault="002228CC" w:rsidP="000E62E8">
      <w:pPr>
        <w:pStyle w:val="Default"/>
        <w:snapToGrid w:val="0"/>
        <w:rPr>
          <w:rFonts w:asciiTheme="minorEastAsia" w:hAnsiTheme="minorEastAsia"/>
          <w:sz w:val="21"/>
          <w:szCs w:val="21"/>
        </w:rPr>
      </w:pPr>
    </w:p>
    <w:p w:rsidR="002228CC" w:rsidRDefault="002228CC" w:rsidP="000E62E8">
      <w:pPr>
        <w:pStyle w:val="Default"/>
        <w:snapToGrid w:val="0"/>
        <w:rPr>
          <w:rFonts w:asciiTheme="minorEastAsia" w:hAnsiTheme="minorEastAsia" w:hint="eastAsia"/>
          <w:sz w:val="21"/>
          <w:szCs w:val="21"/>
        </w:rPr>
      </w:pPr>
    </w:p>
    <w:p w:rsidR="002228CC" w:rsidRDefault="002228CC" w:rsidP="000E62E8">
      <w:pPr>
        <w:pStyle w:val="Default"/>
        <w:snapToGrid w:val="0"/>
        <w:rPr>
          <w:rFonts w:asciiTheme="minorEastAsia" w:hAnsiTheme="minorEastAsia" w:hint="eastAsia"/>
          <w:sz w:val="21"/>
          <w:szCs w:val="21"/>
        </w:rPr>
      </w:pPr>
    </w:p>
    <w:p w:rsidR="00F93306" w:rsidRDefault="007F09D1" w:rsidP="000E62E8">
      <w:pPr>
        <w:pStyle w:val="Default"/>
        <w:snapToGrid w:val="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千葉県作業療法士会</w:t>
      </w:r>
      <w:r w:rsidR="00B53422">
        <w:rPr>
          <w:rFonts w:asciiTheme="minorEastAsia" w:hAnsiTheme="minorEastAsia" w:hint="eastAsia"/>
          <w:sz w:val="21"/>
          <w:szCs w:val="21"/>
        </w:rPr>
        <w:t>の</w:t>
      </w:r>
      <w:r>
        <w:rPr>
          <w:rFonts w:asciiTheme="minorEastAsia" w:hAnsiTheme="minorEastAsia" w:hint="eastAsia"/>
          <w:sz w:val="21"/>
          <w:szCs w:val="21"/>
        </w:rPr>
        <w:t>学術誌「千葉作業療法」</w:t>
      </w:r>
      <w:r w:rsidR="00B53422">
        <w:rPr>
          <w:rFonts w:asciiTheme="minorEastAsia" w:hAnsiTheme="minorEastAsia" w:hint="eastAsia"/>
          <w:sz w:val="21"/>
          <w:szCs w:val="21"/>
        </w:rPr>
        <w:t>は創刊7年目を迎えました</w:t>
      </w:r>
      <w:r>
        <w:rPr>
          <w:rFonts w:asciiTheme="minorEastAsia" w:hAnsiTheme="minorEastAsia" w:hint="eastAsia"/>
          <w:sz w:val="21"/>
          <w:szCs w:val="21"/>
        </w:rPr>
        <w:t>。</w:t>
      </w:r>
    </w:p>
    <w:p w:rsidR="00F93306" w:rsidRDefault="00F93306" w:rsidP="000E62E8">
      <w:pPr>
        <w:pStyle w:val="Default"/>
        <w:snapToGrid w:val="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第</w:t>
      </w:r>
      <w:r w:rsidR="00B53422">
        <w:rPr>
          <w:rFonts w:asciiTheme="minorEastAsia" w:hAnsiTheme="minorEastAsia" w:hint="eastAsia"/>
          <w:sz w:val="21"/>
          <w:szCs w:val="21"/>
        </w:rPr>
        <w:t>7</w:t>
      </w:r>
      <w:r>
        <w:rPr>
          <w:rFonts w:asciiTheme="minorEastAsia" w:hAnsiTheme="minorEastAsia" w:hint="eastAsia"/>
          <w:sz w:val="21"/>
          <w:szCs w:val="21"/>
        </w:rPr>
        <w:t>号（</w:t>
      </w:r>
      <w:r w:rsidR="00AA7665">
        <w:rPr>
          <w:rFonts w:asciiTheme="minorEastAsia" w:hAnsiTheme="minorEastAsia" w:hint="eastAsia"/>
          <w:sz w:val="21"/>
          <w:szCs w:val="21"/>
        </w:rPr>
        <w:t>平成</w:t>
      </w:r>
      <w:r w:rsidR="00B53422">
        <w:rPr>
          <w:rFonts w:asciiTheme="minorEastAsia" w:hAnsiTheme="minorEastAsia" w:hint="eastAsia"/>
          <w:sz w:val="21"/>
          <w:szCs w:val="21"/>
        </w:rPr>
        <w:t>29</w:t>
      </w:r>
      <w:r w:rsidR="00AA7665">
        <w:rPr>
          <w:rFonts w:asciiTheme="minorEastAsia" w:hAnsiTheme="minorEastAsia" w:hint="eastAsia"/>
          <w:sz w:val="21"/>
          <w:szCs w:val="21"/>
        </w:rPr>
        <w:t>年度分</w:t>
      </w:r>
      <w:r w:rsidR="007F09D1">
        <w:rPr>
          <w:rFonts w:asciiTheme="minorEastAsia" w:hAnsiTheme="minorEastAsia" w:hint="eastAsia"/>
          <w:sz w:val="21"/>
          <w:szCs w:val="21"/>
        </w:rPr>
        <w:t>）の</w:t>
      </w:r>
      <w:r w:rsidR="000E62E8">
        <w:rPr>
          <w:rFonts w:asciiTheme="minorEastAsia" w:hAnsiTheme="minorEastAsia" w:hint="eastAsia"/>
          <w:sz w:val="21"/>
          <w:szCs w:val="21"/>
        </w:rPr>
        <w:t>投稿論文</w:t>
      </w:r>
      <w:r w:rsidR="007F09D1">
        <w:rPr>
          <w:rFonts w:asciiTheme="minorEastAsia" w:hAnsiTheme="minorEastAsia" w:hint="eastAsia"/>
          <w:sz w:val="21"/>
          <w:szCs w:val="21"/>
        </w:rPr>
        <w:t>の</w:t>
      </w:r>
      <w:r>
        <w:rPr>
          <w:rFonts w:asciiTheme="minorEastAsia" w:hAnsiTheme="minorEastAsia" w:hint="eastAsia"/>
          <w:sz w:val="21"/>
          <w:szCs w:val="21"/>
        </w:rPr>
        <w:t>募集</w:t>
      </w:r>
      <w:r w:rsidR="007F09D1">
        <w:rPr>
          <w:rFonts w:asciiTheme="minorEastAsia" w:hAnsiTheme="minorEastAsia" w:hint="eastAsia"/>
          <w:sz w:val="21"/>
          <w:szCs w:val="21"/>
        </w:rPr>
        <w:t>期限を下記のとおり延長します。</w:t>
      </w:r>
    </w:p>
    <w:p w:rsidR="00F93306" w:rsidRDefault="008761AC" w:rsidP="000E62E8">
      <w:pPr>
        <w:pStyle w:val="Default"/>
        <w:snapToGrid w:val="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県士会員の皆さん、奮って</w:t>
      </w:r>
      <w:r w:rsidR="007F09D1">
        <w:rPr>
          <w:rFonts w:asciiTheme="minorEastAsia" w:hAnsiTheme="minorEastAsia" w:hint="eastAsia"/>
          <w:sz w:val="21"/>
          <w:szCs w:val="21"/>
        </w:rPr>
        <w:t>ご投稿ください。</w:t>
      </w:r>
    </w:p>
    <w:p w:rsidR="000E62E8" w:rsidRDefault="00B53422" w:rsidP="000E62E8">
      <w:pPr>
        <w:pStyle w:val="Default"/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>なお、</w:t>
      </w:r>
      <w:r>
        <w:rPr>
          <w:rFonts w:asciiTheme="minorEastAsia" w:hAnsiTheme="minorEastAsia" w:hint="eastAsia"/>
          <w:sz w:val="21"/>
          <w:szCs w:val="21"/>
        </w:rPr>
        <w:t>今年度から紙ベースでの投稿が不要となり、メールベースでの投稿となりました。</w:t>
      </w:r>
    </w:p>
    <w:p w:rsidR="00B53422" w:rsidRPr="007F09D1" w:rsidRDefault="00B53422" w:rsidP="000E62E8">
      <w:pPr>
        <w:pStyle w:val="Default"/>
        <w:snapToGrid w:val="0"/>
        <w:rPr>
          <w:sz w:val="21"/>
          <w:szCs w:val="21"/>
        </w:rPr>
      </w:pPr>
    </w:p>
    <w:p w:rsidR="001627A9" w:rsidRDefault="00423E7A" w:rsidP="000E62E8">
      <w:pPr>
        <w:pStyle w:val="Web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423E7A">
        <w:rPr>
          <w:rFonts w:asciiTheme="minorEastAsia" w:eastAsiaTheme="minorEastAsia" w:hAnsiTheme="minorEastAsia"/>
          <w:sz w:val="21"/>
          <w:szCs w:val="21"/>
        </w:rPr>
        <w:t>【投稿論文の分類】</w:t>
      </w:r>
    </w:p>
    <w:p w:rsidR="00362AD8" w:rsidRDefault="00362AD8" w:rsidP="000E62E8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総説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23E7A" w:rsidRPr="00423E7A">
        <w:rPr>
          <w:rFonts w:asciiTheme="minorEastAsia" w:eastAsiaTheme="minorEastAsia" w:hAnsiTheme="minorEastAsia"/>
          <w:sz w:val="21"/>
          <w:szCs w:val="21"/>
        </w:rPr>
        <w:t>研究や調査論文の総括および解説など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362AD8" w:rsidRDefault="000E62E8" w:rsidP="000E62E8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362AD8">
        <w:rPr>
          <w:rFonts w:asciiTheme="minorEastAsia" w:eastAsiaTheme="minorEastAsia" w:hAnsiTheme="minorEastAsia"/>
          <w:sz w:val="21"/>
          <w:szCs w:val="21"/>
        </w:rPr>
        <w:t>原著</w:t>
      </w:r>
      <w:r w:rsidR="00362AD8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362AD8">
        <w:rPr>
          <w:rFonts w:asciiTheme="minorEastAsia" w:eastAsiaTheme="minorEastAsia" w:hAnsiTheme="minorEastAsia"/>
          <w:sz w:val="21"/>
          <w:szCs w:val="21"/>
        </w:rPr>
        <w:t>妥当な研究方法を用い</w:t>
      </w:r>
      <w:r w:rsidRPr="00362AD8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423E7A" w:rsidRPr="00362AD8">
        <w:rPr>
          <w:rFonts w:asciiTheme="minorEastAsia" w:eastAsiaTheme="minorEastAsia" w:hAnsiTheme="minorEastAsia"/>
          <w:sz w:val="21"/>
          <w:szCs w:val="21"/>
        </w:rPr>
        <w:t>かつ新知見が得られたと認められる研究</w:t>
      </w:r>
      <w:r w:rsidR="00362AD8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362AD8" w:rsidRDefault="000E62E8" w:rsidP="00362AD8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362AD8">
        <w:rPr>
          <w:rFonts w:asciiTheme="minorEastAsia" w:eastAsiaTheme="minorEastAsia" w:hAnsiTheme="minorEastAsia"/>
          <w:sz w:val="21"/>
          <w:szCs w:val="21"/>
        </w:rPr>
        <w:t>短報</w:t>
      </w:r>
      <w:r w:rsidR="00362AD8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362AD8">
        <w:rPr>
          <w:rFonts w:asciiTheme="minorEastAsia" w:eastAsiaTheme="minorEastAsia" w:hAnsiTheme="minorEastAsia"/>
          <w:sz w:val="21"/>
          <w:szCs w:val="21"/>
        </w:rPr>
        <w:t>独創性の高い速報</w:t>
      </w:r>
      <w:r w:rsidRPr="00362AD8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423E7A" w:rsidRPr="00362AD8">
        <w:rPr>
          <w:rFonts w:asciiTheme="minorEastAsia" w:eastAsiaTheme="minorEastAsia" w:hAnsiTheme="minorEastAsia"/>
          <w:sz w:val="21"/>
          <w:szCs w:val="21"/>
        </w:rPr>
        <w:t>予報的な研究に関する論文</w:t>
      </w:r>
      <w:r w:rsidR="00362AD8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362AD8" w:rsidRDefault="00423E7A" w:rsidP="00362AD8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362AD8">
        <w:rPr>
          <w:rFonts w:asciiTheme="minorEastAsia" w:eastAsiaTheme="minorEastAsia" w:hAnsiTheme="minorEastAsia"/>
          <w:sz w:val="21"/>
          <w:szCs w:val="21"/>
        </w:rPr>
        <w:t>実践報告・事例報告</w:t>
      </w:r>
      <w:r w:rsidR="00362AD8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362AD8">
        <w:rPr>
          <w:rFonts w:asciiTheme="minorEastAsia" w:eastAsiaTheme="minorEastAsia" w:hAnsiTheme="minorEastAsia"/>
          <w:sz w:val="21"/>
          <w:szCs w:val="21"/>
        </w:rPr>
        <w:t>臨床・教育等の現場で実践した事例に焦点を当てて考察したもの</w:t>
      </w:r>
      <w:r w:rsidR="00362AD8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1627A9" w:rsidRPr="00362AD8" w:rsidRDefault="00362AD8" w:rsidP="00362AD8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362AD8">
        <w:rPr>
          <w:rFonts w:asciiTheme="minorEastAsia" w:eastAsiaTheme="minorEastAsia" w:hAnsiTheme="minorEastAsia"/>
          <w:sz w:val="21"/>
          <w:szCs w:val="21"/>
        </w:rPr>
        <w:t>資料</w:t>
      </w:r>
      <w:r w:rsidRPr="00362AD8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0E62E8" w:rsidRPr="00362AD8">
        <w:rPr>
          <w:rFonts w:asciiTheme="minorEastAsia" w:eastAsiaTheme="minorEastAsia" w:hAnsiTheme="minorEastAsia"/>
          <w:sz w:val="21"/>
          <w:szCs w:val="21"/>
        </w:rPr>
        <w:t>調査</w:t>
      </w:r>
      <w:r w:rsidR="000E62E8" w:rsidRPr="00362AD8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0E62E8" w:rsidRPr="00362AD8">
        <w:rPr>
          <w:rFonts w:asciiTheme="minorEastAsia" w:eastAsiaTheme="minorEastAsia" w:hAnsiTheme="minorEastAsia"/>
          <w:sz w:val="21"/>
          <w:szCs w:val="21"/>
        </w:rPr>
        <w:t>統計</w:t>
      </w:r>
      <w:r w:rsidR="000E62E8" w:rsidRPr="00362AD8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0E62E8" w:rsidRPr="00362AD8">
        <w:rPr>
          <w:rFonts w:asciiTheme="minorEastAsia" w:eastAsiaTheme="minorEastAsia" w:hAnsiTheme="minorEastAsia"/>
          <w:sz w:val="21"/>
          <w:szCs w:val="21"/>
        </w:rPr>
        <w:t>文献検索</w:t>
      </w:r>
      <w:r w:rsidR="000E62E8" w:rsidRPr="00362AD8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0E62E8" w:rsidRPr="00362AD8">
        <w:rPr>
          <w:rFonts w:asciiTheme="minorEastAsia" w:eastAsiaTheme="minorEastAsia" w:hAnsiTheme="minorEastAsia"/>
          <w:sz w:val="21"/>
          <w:szCs w:val="21"/>
        </w:rPr>
        <w:t>実験などの結果の報告で</w:t>
      </w:r>
      <w:r w:rsidR="000E62E8" w:rsidRPr="00362AD8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423E7A" w:rsidRPr="00362AD8">
        <w:rPr>
          <w:rFonts w:asciiTheme="minorEastAsia" w:eastAsiaTheme="minorEastAsia" w:hAnsiTheme="minorEastAsia"/>
          <w:sz w:val="21"/>
          <w:szCs w:val="21"/>
        </w:rPr>
        <w:t>研究の資料として役に立つもの</w:t>
      </w:r>
      <w:r w:rsidRPr="00362AD8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0E62E8" w:rsidRDefault="000E62E8" w:rsidP="000E62E8">
      <w:pPr>
        <w:pStyle w:val="Web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</w:p>
    <w:p w:rsidR="001627A9" w:rsidRDefault="00423E7A" w:rsidP="000E62E8">
      <w:pPr>
        <w:pStyle w:val="Web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423E7A">
        <w:rPr>
          <w:rFonts w:asciiTheme="minorEastAsia" w:eastAsiaTheme="minorEastAsia" w:hAnsiTheme="minorEastAsia"/>
          <w:sz w:val="21"/>
          <w:szCs w:val="21"/>
        </w:rPr>
        <w:t>【メリット】</w:t>
      </w:r>
    </w:p>
    <w:p w:rsidR="00362AD8" w:rsidRDefault="000E62E8" w:rsidP="00362AD8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「</w:t>
      </w:r>
      <w:r>
        <w:rPr>
          <w:rFonts w:asciiTheme="minorEastAsia" w:eastAsiaTheme="minorEastAsia" w:hAnsiTheme="minorEastAsia"/>
          <w:sz w:val="21"/>
          <w:szCs w:val="21"/>
        </w:rPr>
        <w:t>千葉作業療法</w:t>
      </w:r>
      <w:r>
        <w:rPr>
          <w:rFonts w:asciiTheme="minorEastAsia" w:eastAsiaTheme="minorEastAsia" w:hAnsiTheme="minorEastAsia" w:hint="eastAsia"/>
          <w:sz w:val="21"/>
          <w:szCs w:val="21"/>
        </w:rPr>
        <w:t>」</w:t>
      </w:r>
      <w:r w:rsidR="00423E7A" w:rsidRPr="00423E7A">
        <w:rPr>
          <w:rFonts w:asciiTheme="minorEastAsia" w:eastAsiaTheme="minorEastAsia" w:hAnsiTheme="minorEastAsia"/>
          <w:sz w:val="21"/>
          <w:szCs w:val="21"/>
        </w:rPr>
        <w:t>はISSN</w:t>
      </w:r>
      <w:r w:rsidR="007F09D1">
        <w:rPr>
          <w:rFonts w:asciiTheme="minorEastAsia" w:eastAsiaTheme="minorEastAsia" w:hAnsiTheme="minorEastAsia"/>
          <w:sz w:val="21"/>
          <w:szCs w:val="21"/>
        </w:rPr>
        <w:t>を取得している為</w:t>
      </w:r>
      <w:r w:rsidR="007F09D1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423E7A" w:rsidRPr="00423E7A">
        <w:rPr>
          <w:rFonts w:asciiTheme="minorEastAsia" w:eastAsiaTheme="minorEastAsia" w:hAnsiTheme="minorEastAsia"/>
          <w:sz w:val="21"/>
          <w:szCs w:val="21"/>
        </w:rPr>
        <w:t>論文が掲載されることで認定作業療法士の</w:t>
      </w:r>
      <w:r w:rsidR="00423E7A" w:rsidRPr="00362AD8">
        <w:rPr>
          <w:rFonts w:asciiTheme="minorEastAsia" w:eastAsiaTheme="minorEastAsia" w:hAnsiTheme="minorEastAsia"/>
          <w:sz w:val="21"/>
          <w:szCs w:val="21"/>
        </w:rPr>
        <w:t>要件「事例報告登録3</w:t>
      </w:r>
      <w:r w:rsidR="007F09D1" w:rsidRPr="00362AD8">
        <w:rPr>
          <w:rFonts w:asciiTheme="minorEastAsia" w:eastAsiaTheme="minorEastAsia" w:hAnsiTheme="minorEastAsia"/>
          <w:sz w:val="21"/>
          <w:szCs w:val="21"/>
        </w:rPr>
        <w:t>例」への読み替えが可能です</w:t>
      </w:r>
      <w:r w:rsidR="007F09D1" w:rsidRPr="00362AD8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1627A9" w:rsidRPr="00B53422" w:rsidRDefault="007F09D1" w:rsidP="000E62E8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362AD8">
        <w:rPr>
          <w:rFonts w:asciiTheme="minorEastAsia" w:eastAsiaTheme="minorEastAsia" w:hAnsiTheme="minorEastAsia"/>
          <w:sz w:val="21"/>
          <w:szCs w:val="21"/>
        </w:rPr>
        <w:t>投稿された論文は査読を行います</w:t>
      </w:r>
      <w:r w:rsidRPr="00362AD8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0E62E8" w:rsidRPr="00362AD8">
        <w:rPr>
          <w:rFonts w:asciiTheme="minorEastAsia" w:eastAsiaTheme="minorEastAsia" w:hAnsiTheme="minorEastAsia"/>
          <w:sz w:val="21"/>
          <w:szCs w:val="21"/>
        </w:rPr>
        <w:t>そこで</w:t>
      </w:r>
      <w:r w:rsidR="00B53422">
        <w:rPr>
          <w:rFonts w:asciiTheme="minorEastAsia" w:eastAsiaTheme="minorEastAsia" w:hAnsiTheme="minorEastAsia" w:hint="eastAsia"/>
          <w:sz w:val="21"/>
          <w:szCs w:val="21"/>
        </w:rPr>
        <w:t>の教育的な</w:t>
      </w:r>
      <w:r w:rsidR="000E62E8" w:rsidRPr="00362AD8">
        <w:rPr>
          <w:rFonts w:asciiTheme="minorEastAsia" w:eastAsiaTheme="minorEastAsia" w:hAnsiTheme="minorEastAsia" w:hint="eastAsia"/>
          <w:sz w:val="21"/>
          <w:szCs w:val="21"/>
        </w:rPr>
        <w:t>コメント</w:t>
      </w:r>
      <w:r w:rsidR="000E62E8" w:rsidRPr="00362AD8">
        <w:rPr>
          <w:rFonts w:asciiTheme="minorEastAsia" w:eastAsiaTheme="minorEastAsia" w:hAnsiTheme="minorEastAsia"/>
          <w:sz w:val="21"/>
          <w:szCs w:val="21"/>
        </w:rPr>
        <w:t>を</w:t>
      </w:r>
      <w:r w:rsidR="00B53422">
        <w:rPr>
          <w:rFonts w:asciiTheme="minorEastAsia" w:eastAsiaTheme="minorEastAsia" w:hAnsiTheme="minorEastAsia" w:hint="eastAsia"/>
          <w:sz w:val="21"/>
          <w:szCs w:val="21"/>
        </w:rPr>
        <w:t>通して、研究内容や臨床経験への理解を一層深めることが出来ます</w:t>
      </w:r>
      <w:r w:rsidRPr="00362AD8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B53422" w:rsidRPr="00B53422" w:rsidRDefault="00B53422" w:rsidP="000E62E8">
      <w:pPr>
        <w:pStyle w:val="Web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</w:p>
    <w:p w:rsidR="000E62E8" w:rsidRDefault="000E62E8" w:rsidP="000E62E8">
      <w:pPr>
        <w:pStyle w:val="Web"/>
        <w:adjustRightInd w:val="0"/>
        <w:snapToGrid w:val="0"/>
        <w:spacing w:before="0" w:beforeAutospacing="0" w:after="0" w:afterAutospacing="0"/>
        <w:rPr>
          <w:rStyle w:val="a3"/>
          <w:rFonts w:asciiTheme="minorEastAsia" w:eastAsiaTheme="minorEastAsia" w:hAnsiTheme="minorEastAsia"/>
          <w:color w:val="FF0000"/>
          <w:sz w:val="21"/>
          <w:szCs w:val="21"/>
          <w:shd w:val="clear" w:color="auto" w:fill="FFFF00"/>
        </w:rPr>
      </w:pPr>
      <w:r>
        <w:rPr>
          <w:rStyle w:val="a3"/>
          <w:rFonts w:asciiTheme="minorEastAsia" w:eastAsiaTheme="minorEastAsia" w:hAnsiTheme="minorEastAsia"/>
          <w:color w:val="FF0000"/>
          <w:sz w:val="21"/>
          <w:szCs w:val="21"/>
          <w:shd w:val="clear" w:color="auto" w:fill="FFFF00"/>
        </w:rPr>
        <w:t>【</w:t>
      </w:r>
      <w:r>
        <w:rPr>
          <w:rStyle w:val="a3"/>
          <w:rFonts w:asciiTheme="minorEastAsia" w:eastAsiaTheme="minorEastAsia" w:hAnsiTheme="minorEastAsia" w:hint="eastAsia"/>
          <w:color w:val="FF0000"/>
          <w:sz w:val="21"/>
          <w:szCs w:val="21"/>
          <w:shd w:val="clear" w:color="auto" w:fill="FFFF00"/>
        </w:rPr>
        <w:t>募集期限</w:t>
      </w:r>
      <w:r w:rsidR="00423E7A" w:rsidRPr="00423E7A">
        <w:rPr>
          <w:rStyle w:val="a3"/>
          <w:rFonts w:asciiTheme="minorEastAsia" w:eastAsiaTheme="minorEastAsia" w:hAnsiTheme="minorEastAsia"/>
          <w:color w:val="FF0000"/>
          <w:sz w:val="21"/>
          <w:szCs w:val="21"/>
          <w:shd w:val="clear" w:color="auto" w:fill="FFFF00"/>
        </w:rPr>
        <w:t>】</w:t>
      </w:r>
    </w:p>
    <w:p w:rsidR="001627A9" w:rsidRDefault="00423E7A" w:rsidP="000E62E8">
      <w:pPr>
        <w:pStyle w:val="Web"/>
        <w:adjustRightInd w:val="0"/>
        <w:snapToGrid w:val="0"/>
        <w:spacing w:before="0" w:beforeAutospacing="0" w:after="0" w:afterAutospacing="0"/>
        <w:rPr>
          <w:rStyle w:val="a3"/>
          <w:rFonts w:asciiTheme="minorEastAsia" w:eastAsiaTheme="minorEastAsia" w:hAnsiTheme="minorEastAsia"/>
          <w:color w:val="FF0000"/>
          <w:sz w:val="21"/>
          <w:szCs w:val="21"/>
          <w:shd w:val="clear" w:color="auto" w:fill="FFFF00"/>
        </w:rPr>
      </w:pPr>
      <w:r w:rsidRPr="00423E7A">
        <w:rPr>
          <w:rStyle w:val="a3"/>
          <w:rFonts w:asciiTheme="minorEastAsia" w:eastAsiaTheme="minorEastAsia" w:hAnsiTheme="minorEastAsia"/>
          <w:color w:val="FF0000"/>
          <w:sz w:val="21"/>
          <w:szCs w:val="21"/>
          <w:shd w:val="clear" w:color="auto" w:fill="FFFF00"/>
        </w:rPr>
        <w:t>平成</w:t>
      </w:r>
      <w:r>
        <w:rPr>
          <w:rStyle w:val="a3"/>
          <w:rFonts w:asciiTheme="minorEastAsia" w:eastAsiaTheme="minorEastAsia" w:hAnsiTheme="minorEastAsia"/>
          <w:color w:val="FF0000"/>
          <w:sz w:val="21"/>
          <w:szCs w:val="21"/>
          <w:shd w:val="clear" w:color="auto" w:fill="FFFF00"/>
        </w:rPr>
        <w:t>2</w:t>
      </w:r>
      <w:r w:rsidR="00B53422">
        <w:rPr>
          <w:rStyle w:val="a3"/>
          <w:rFonts w:asciiTheme="minorEastAsia" w:eastAsiaTheme="minorEastAsia" w:hAnsiTheme="minorEastAsia" w:hint="eastAsia"/>
          <w:color w:val="FF0000"/>
          <w:sz w:val="21"/>
          <w:szCs w:val="21"/>
          <w:shd w:val="clear" w:color="auto" w:fill="FFFF00"/>
        </w:rPr>
        <w:t>9</w:t>
      </w:r>
      <w:r w:rsidRPr="00423E7A">
        <w:rPr>
          <w:rStyle w:val="a3"/>
          <w:rFonts w:asciiTheme="minorEastAsia" w:eastAsiaTheme="minorEastAsia" w:hAnsiTheme="minorEastAsia"/>
          <w:color w:val="FF0000"/>
          <w:sz w:val="21"/>
          <w:szCs w:val="21"/>
          <w:shd w:val="clear" w:color="auto" w:fill="FFFF00"/>
        </w:rPr>
        <w:t>年</w:t>
      </w:r>
      <w:r w:rsidR="00B379D1">
        <w:rPr>
          <w:rStyle w:val="a3"/>
          <w:rFonts w:asciiTheme="minorEastAsia" w:eastAsiaTheme="minorEastAsia" w:hAnsiTheme="minorEastAsia" w:hint="eastAsia"/>
          <w:color w:val="FF0000"/>
          <w:sz w:val="21"/>
          <w:szCs w:val="21"/>
          <w:shd w:val="clear" w:color="auto" w:fill="FFFF00"/>
        </w:rPr>
        <w:t>9</w:t>
      </w:r>
      <w:r w:rsidRPr="00423E7A">
        <w:rPr>
          <w:rStyle w:val="a3"/>
          <w:rFonts w:asciiTheme="minorEastAsia" w:eastAsiaTheme="minorEastAsia" w:hAnsiTheme="minorEastAsia"/>
          <w:color w:val="FF0000"/>
          <w:sz w:val="21"/>
          <w:szCs w:val="21"/>
          <w:shd w:val="clear" w:color="auto" w:fill="FFFF00"/>
        </w:rPr>
        <w:t>月</w:t>
      </w:r>
      <w:r w:rsidR="00B53422">
        <w:rPr>
          <w:rStyle w:val="a3"/>
          <w:rFonts w:asciiTheme="minorEastAsia" w:eastAsiaTheme="minorEastAsia" w:hAnsiTheme="minorEastAsia" w:hint="eastAsia"/>
          <w:color w:val="FF0000"/>
          <w:sz w:val="21"/>
          <w:szCs w:val="21"/>
          <w:shd w:val="clear" w:color="auto" w:fill="FFFF00"/>
        </w:rPr>
        <w:t>10</w:t>
      </w:r>
      <w:r w:rsidRPr="00423E7A">
        <w:rPr>
          <w:rStyle w:val="a3"/>
          <w:rFonts w:asciiTheme="minorEastAsia" w:eastAsiaTheme="minorEastAsia" w:hAnsiTheme="minorEastAsia"/>
          <w:color w:val="FF0000"/>
          <w:sz w:val="21"/>
          <w:szCs w:val="21"/>
          <w:shd w:val="clear" w:color="auto" w:fill="FFFF00"/>
        </w:rPr>
        <w:t>日</w:t>
      </w:r>
      <w:r w:rsidR="00B53422">
        <w:rPr>
          <w:rStyle w:val="a3"/>
          <w:rFonts w:asciiTheme="minorEastAsia" w:eastAsiaTheme="minorEastAsia" w:hAnsiTheme="minorEastAsia" w:hint="eastAsia"/>
          <w:color w:val="FF0000"/>
          <w:sz w:val="21"/>
          <w:szCs w:val="21"/>
          <w:shd w:val="clear" w:color="auto" w:fill="FFFF00"/>
        </w:rPr>
        <w:t>（日）</w:t>
      </w:r>
      <w:r w:rsidRPr="00423E7A">
        <w:rPr>
          <w:rStyle w:val="a3"/>
          <w:rFonts w:asciiTheme="minorEastAsia" w:eastAsiaTheme="minorEastAsia" w:hAnsiTheme="minorEastAsia"/>
          <w:color w:val="FF0000"/>
          <w:sz w:val="21"/>
          <w:szCs w:val="21"/>
          <w:shd w:val="clear" w:color="auto" w:fill="FFFF00"/>
        </w:rPr>
        <w:t xml:space="preserve">　必着</w:t>
      </w:r>
    </w:p>
    <w:p w:rsidR="007F09D1" w:rsidRDefault="007F09D1" w:rsidP="000E62E8">
      <w:pPr>
        <w:pStyle w:val="Web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7F09D1" w:rsidRPr="007F09D1" w:rsidRDefault="00BB58AE" w:rsidP="000E62E8">
      <w:pPr>
        <w:pStyle w:val="Web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【応募</w:t>
      </w:r>
      <w:r w:rsidR="007F09D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先】</w:t>
      </w:r>
    </w:p>
    <w:p w:rsidR="00941BDD" w:rsidRDefault="00BF440D" w:rsidP="000E62E8">
      <w:pPr>
        <w:pStyle w:val="Web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学術部</w:t>
      </w:r>
      <w:r w:rsidR="007F09D1" w:rsidRPr="007F09D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学術誌編集委員会</w:t>
      </w:r>
      <w:r w:rsidR="00941BD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E-mail：chibajournal@yahoo.co.jp</w:t>
      </w:r>
    </w:p>
    <w:p w:rsidR="000E62E8" w:rsidRPr="007F09D1" w:rsidRDefault="000E62E8" w:rsidP="000E62E8">
      <w:pPr>
        <w:pStyle w:val="Web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1627A9" w:rsidRPr="007F09D1" w:rsidRDefault="00941BDD" w:rsidP="007700FE">
      <w:pPr>
        <w:pStyle w:val="Web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7F09D1">
        <w:rPr>
          <w:rFonts w:asciiTheme="minorEastAsia" w:eastAsiaTheme="minorEastAsia" w:hAnsiTheme="minorEastAsia"/>
          <w:sz w:val="21"/>
          <w:szCs w:val="21"/>
        </w:rPr>
        <w:t>投稿についての詳細</w:t>
      </w:r>
      <w:r w:rsidR="007F09D1">
        <w:rPr>
          <w:rFonts w:asciiTheme="minorEastAsia" w:eastAsiaTheme="minorEastAsia" w:hAnsiTheme="minorEastAsia" w:hint="eastAsia"/>
          <w:sz w:val="21"/>
          <w:szCs w:val="21"/>
        </w:rPr>
        <w:t>は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7700FE">
        <w:rPr>
          <w:rFonts w:asciiTheme="minorEastAsia" w:eastAsiaTheme="minorEastAsia" w:hAnsiTheme="minorEastAsia" w:hint="eastAsia"/>
          <w:sz w:val="21"/>
          <w:szCs w:val="21"/>
        </w:rPr>
        <w:t>「</w:t>
      </w:r>
      <w:r>
        <w:rPr>
          <w:rFonts w:asciiTheme="minorEastAsia" w:eastAsiaTheme="minorEastAsia" w:hAnsiTheme="minorEastAsia" w:hint="eastAsia"/>
          <w:sz w:val="21"/>
          <w:szCs w:val="21"/>
        </w:rPr>
        <w:t>千葉作業療法</w:t>
      </w:r>
      <w:r w:rsidR="00D62B8F">
        <w:rPr>
          <w:rFonts w:asciiTheme="minorEastAsia" w:eastAsiaTheme="minorEastAsia" w:hAnsiTheme="minorEastAsia" w:hint="eastAsia"/>
          <w:sz w:val="21"/>
          <w:szCs w:val="21"/>
        </w:rPr>
        <w:t>第6巻1</w:t>
      </w:r>
      <w:r>
        <w:rPr>
          <w:rFonts w:asciiTheme="minorEastAsia" w:eastAsiaTheme="minorEastAsia" w:hAnsiTheme="minorEastAsia" w:hint="eastAsia"/>
          <w:sz w:val="21"/>
          <w:szCs w:val="21"/>
        </w:rPr>
        <w:t>号</w:t>
      </w:r>
      <w:r w:rsidR="007700FE">
        <w:rPr>
          <w:rFonts w:asciiTheme="minorEastAsia" w:eastAsiaTheme="minorEastAsia" w:hAnsiTheme="minorEastAsia" w:hint="eastAsia"/>
          <w:sz w:val="21"/>
          <w:szCs w:val="21"/>
        </w:rPr>
        <w:t>」</w:t>
      </w:r>
      <w:r>
        <w:rPr>
          <w:rFonts w:asciiTheme="minorEastAsia" w:eastAsiaTheme="minorEastAsia" w:hAnsiTheme="minorEastAsia" w:hint="eastAsia"/>
          <w:sz w:val="21"/>
          <w:szCs w:val="21"/>
        </w:rPr>
        <w:t>に掲載されている</w:t>
      </w:r>
      <w:r w:rsidR="007F09D1">
        <w:rPr>
          <w:rFonts w:asciiTheme="minorEastAsia" w:eastAsiaTheme="minorEastAsia" w:hAnsiTheme="minorEastAsia"/>
          <w:sz w:val="21"/>
          <w:szCs w:val="21"/>
        </w:rPr>
        <w:t>「投稿規定」をご確認ください</w:t>
      </w:r>
      <w:r w:rsidR="007F09D1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0E62E8" w:rsidRDefault="000E62E8" w:rsidP="000E62E8">
      <w:pPr>
        <w:pStyle w:val="Web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</w:p>
    <w:p w:rsidR="00941BDD" w:rsidRPr="00941BDD" w:rsidRDefault="00941BDD" w:rsidP="000E62E8">
      <w:pPr>
        <w:pStyle w:val="Web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</w:p>
    <w:p w:rsidR="000E62E8" w:rsidRDefault="007F09D1" w:rsidP="000E62E8">
      <w:pPr>
        <w:pStyle w:val="Web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学術部</w:t>
      </w:r>
      <w:r w:rsidR="00423E7A" w:rsidRPr="00423E7A">
        <w:rPr>
          <w:rFonts w:asciiTheme="minorEastAsia" w:eastAsiaTheme="minorEastAsia" w:hAnsiTheme="minorEastAsia"/>
          <w:sz w:val="21"/>
          <w:szCs w:val="21"/>
        </w:rPr>
        <w:t>学術誌編集委員会</w:t>
      </w:r>
    </w:p>
    <w:p w:rsidR="00423E7A" w:rsidRPr="007F09D1" w:rsidRDefault="000E62E8" w:rsidP="000E62E8">
      <w:pPr>
        <w:pStyle w:val="Web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委員長　　河野 眞</w:t>
      </w:r>
    </w:p>
    <w:sectPr w:rsidR="00423E7A" w:rsidRPr="007F09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AA2" w:rsidRDefault="00D92AA2" w:rsidP="002228CC">
      <w:r>
        <w:separator/>
      </w:r>
    </w:p>
  </w:endnote>
  <w:endnote w:type="continuationSeparator" w:id="0">
    <w:p w:rsidR="00D92AA2" w:rsidRDefault="00D92AA2" w:rsidP="0022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AA2" w:rsidRDefault="00D92AA2" w:rsidP="002228CC">
      <w:r>
        <w:separator/>
      </w:r>
    </w:p>
  </w:footnote>
  <w:footnote w:type="continuationSeparator" w:id="0">
    <w:p w:rsidR="00D92AA2" w:rsidRDefault="00D92AA2" w:rsidP="00222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C3856"/>
    <w:multiLevelType w:val="hybridMultilevel"/>
    <w:tmpl w:val="12AEF83A"/>
    <w:lvl w:ilvl="0" w:tplc="154425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B97341"/>
    <w:multiLevelType w:val="hybridMultilevel"/>
    <w:tmpl w:val="E8E8AA5E"/>
    <w:lvl w:ilvl="0" w:tplc="4FF867A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7DDAB23C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7A"/>
    <w:rsid w:val="00094E6C"/>
    <w:rsid w:val="000E62E8"/>
    <w:rsid w:val="001627A9"/>
    <w:rsid w:val="002228CC"/>
    <w:rsid w:val="00362AD8"/>
    <w:rsid w:val="00423E7A"/>
    <w:rsid w:val="0048486B"/>
    <w:rsid w:val="004A24D9"/>
    <w:rsid w:val="006778EE"/>
    <w:rsid w:val="00687E3C"/>
    <w:rsid w:val="007700FE"/>
    <w:rsid w:val="007F09D1"/>
    <w:rsid w:val="008761AC"/>
    <w:rsid w:val="00941BDD"/>
    <w:rsid w:val="00A165BA"/>
    <w:rsid w:val="00AA7665"/>
    <w:rsid w:val="00B379D1"/>
    <w:rsid w:val="00B53422"/>
    <w:rsid w:val="00B72178"/>
    <w:rsid w:val="00BB58AE"/>
    <w:rsid w:val="00BF440D"/>
    <w:rsid w:val="00CA247D"/>
    <w:rsid w:val="00D62B8F"/>
    <w:rsid w:val="00D92AA2"/>
    <w:rsid w:val="00E24940"/>
    <w:rsid w:val="00F93306"/>
    <w:rsid w:val="00F9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31E00"/>
  <w15:docId w15:val="{08B000D3-0A83-4435-930D-9F3408D2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3E7A"/>
    <w:rPr>
      <w:b/>
      <w:bCs/>
    </w:rPr>
  </w:style>
  <w:style w:type="paragraph" w:styleId="Web">
    <w:name w:val="Normal (Web)"/>
    <w:basedOn w:val="a"/>
    <w:uiPriority w:val="99"/>
    <w:unhideWhenUsed/>
    <w:rsid w:val="00423E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F9330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228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8CC"/>
  </w:style>
  <w:style w:type="paragraph" w:styleId="a6">
    <w:name w:val="footer"/>
    <w:basedOn w:val="a"/>
    <w:link w:val="a7"/>
    <w:uiPriority w:val="99"/>
    <w:unhideWhenUsed/>
    <w:rsid w:val="00222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95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992">
              <w:marLeft w:val="1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45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722">
              <w:marLeft w:val="1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TBR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mkono</cp:lastModifiedBy>
  <cp:revision>3</cp:revision>
  <dcterms:created xsi:type="dcterms:W3CDTF">2017-08-04T05:53:00Z</dcterms:created>
  <dcterms:modified xsi:type="dcterms:W3CDTF">2017-08-04T05:56:00Z</dcterms:modified>
</cp:coreProperties>
</file>